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2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2"/>
        <w:tblGridChange w:id="0">
          <w:tblGrid>
            <w:gridCol w:w="8503.511811023622"/>
          </w:tblGrid>
        </w:tblGridChange>
      </w:tblGrid>
      <w:t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TERMO DE COMPROMISSO DOCENTE – ANEXO II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ind w:lef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ind w:lef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ind w:left="60" w:firstLine="84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Eu,__________________________________________________________________, RG nº _______________________, CPF nº ____________________________, docente vinculado ao Curso_________________________________________________________________________, matrícula SIAPE nº ___________________________, comprometo-me a orientar o estudante/acadêmico  _________________________________________________________________________ nas atividades de monitoria.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ind w:left="60" w:firstLine="84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ind w:left="60" w:firstLine="8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Declaro, para os devidos fins, que tenho ciência das atribuições do professor orientador, conforme Resolução nº 066 - CONSUPER/2016, de 15 de dezembro de 2016 e que possuo disponibilidade semanal para acompanhar e orientar as atividades do programa de monitoria.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left="60" w:firstLine="8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ind w:left="6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____________________________, ___________ de _____________ de 2019.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2"/>
              <w:tblW w:w="8503.511811023622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503.511811023622"/>
              <w:tblGridChange w:id="0">
                <w:tblGrid>
                  <w:gridCol w:w="8503.511811023622"/>
                </w:tblGrid>
              </w:tblGridChange>
            </w:tblGrid>
            <w:tr>
              <w:tc>
                <w:tcPr>
                  <w:shd w:fill="auto" w:val="clear"/>
                  <w:tcMar>
                    <w:top w:w="60.0" w:type="dxa"/>
                    <w:left w:w="60.0" w:type="dxa"/>
                    <w:bottom w:w="60.0" w:type="dxa"/>
                    <w:right w:w="6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ind w:left="6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____________________________________________________</w:t>
                  </w:r>
                </w:p>
              </w:tc>
            </w:tr>
            <w:tr>
              <w:tc>
                <w:tcPr>
                  <w:shd w:fill="auto" w:val="clear"/>
                  <w:tcMar>
                    <w:top w:w="60.0" w:type="dxa"/>
                    <w:left w:w="60.0" w:type="dxa"/>
                    <w:bottom w:w="60.0" w:type="dxa"/>
                    <w:right w:w="6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ind w:left="6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Assinatura do Docente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Jane Carla Burin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Diretora do Departamento de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Desenvolvimento Educacional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IFC Campus Luzerna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Portaria n 124 DOU de 03/04/2018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sz w:val="20"/>
          <w:szCs w:val="20"/>
          <w:rtl w:val="0"/>
        </w:rPr>
        <w:t xml:space="preserve">PLANO DE TRABALHO – 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7.0" w:type="dxa"/>
        <w:jc w:val="left"/>
        <w:tblInd w:w="0.0" w:type="dxa"/>
        <w:tblLayout w:type="fixed"/>
        <w:tblLook w:val="0000"/>
      </w:tblPr>
      <w:tblGrid>
        <w:gridCol w:w="4755"/>
        <w:gridCol w:w="4932"/>
        <w:tblGridChange w:id="0">
          <w:tblGrid>
            <w:gridCol w:w="4755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Disciplina, componente ou área: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Professor responsável pela monitoria: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Monitor: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0.0" w:type="dxa"/>
        <w:jc w:val="left"/>
        <w:tblInd w:w="0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Atribuições do monitor: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0.0" w:type="dxa"/>
        <w:jc w:val="left"/>
        <w:tblInd w:w="0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Descrição das atividades a serem desenvolvidas pelo monitor: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77.0" w:type="dxa"/>
        <w:jc w:val="left"/>
        <w:tblInd w:w="0.0" w:type="dxa"/>
        <w:tblLayout w:type="fixed"/>
        <w:tblLook w:val="0000"/>
      </w:tblPr>
      <w:tblGrid>
        <w:gridCol w:w="1485"/>
        <w:gridCol w:w="8192"/>
        <w:tblGridChange w:id="0">
          <w:tblGrid>
            <w:gridCol w:w="1485"/>
            <w:gridCol w:w="819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Cronograma das atividades: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Data: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Atividade: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right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sz w:val="20"/>
          <w:szCs w:val="20"/>
          <w:rtl w:val="0"/>
        </w:rPr>
        <w:t xml:space="preserve">____________________________, _______ de _____________ de 2016.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51.0" w:type="dxa"/>
        <w:jc w:val="left"/>
        <w:tblInd w:w="0.0" w:type="dxa"/>
        <w:tblLayout w:type="fixed"/>
        <w:tblLook w:val="0000"/>
      </w:tblPr>
      <w:tblGrid>
        <w:gridCol w:w="4825"/>
        <w:gridCol w:w="4826"/>
        <w:tblGridChange w:id="0">
          <w:tblGrid>
            <w:gridCol w:w="4825"/>
            <w:gridCol w:w="4826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Ass. do monitor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Ass. do prof. responsável pela monitoria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right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right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sz w:val="20"/>
          <w:szCs w:val="20"/>
          <w:rtl w:val="0"/>
        </w:rPr>
        <w:t xml:space="preserve">FICHA DE ACOMPANHAMENTO SEMANAL – 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2.0" w:type="dxa"/>
        <w:jc w:val="left"/>
        <w:tblInd w:w="0.0" w:type="dxa"/>
        <w:tblLayout w:type="fixed"/>
        <w:tblLook w:val="0000"/>
      </w:tblPr>
      <w:tblGrid>
        <w:gridCol w:w="3990"/>
        <w:gridCol w:w="5822"/>
        <w:tblGridChange w:id="0">
          <w:tblGrid>
            <w:gridCol w:w="3990"/>
            <w:gridCol w:w="582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Disciplina, componente ou área: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Professor responsável pela monitoria: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Monitor: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12.0" w:type="dxa"/>
        <w:jc w:val="left"/>
        <w:tblInd w:w="0.0" w:type="dxa"/>
        <w:tblLayout w:type="fixed"/>
        <w:tblLook w:val="0000"/>
      </w:tblPr>
      <w:tblGrid>
        <w:gridCol w:w="1410"/>
        <w:gridCol w:w="4620"/>
        <w:gridCol w:w="3782"/>
        <w:tblGridChange w:id="0">
          <w:tblGrid>
            <w:gridCol w:w="1410"/>
            <w:gridCol w:w="4620"/>
            <w:gridCol w:w="378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Atividade desenvolvida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Assinatura do (s) estudante (s) presente (s)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jc w:val="right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sz w:val="20"/>
          <w:szCs w:val="20"/>
          <w:rtl w:val="0"/>
        </w:rPr>
        <w:t xml:space="preserve">__________________________, ________ de ___________________ de 2019.</w:t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Ind w:w="0.0" w:type="dxa"/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    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Assinatura do Monitor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Professor responsável pela monitoria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sz w:val="20"/>
          <w:szCs w:val="20"/>
          <w:rtl w:val="0"/>
        </w:rPr>
        <w:t xml:space="preserve">RELATÓRIO DE ATIVIDADES FINAL – 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79.0" w:type="dxa"/>
        <w:jc w:val="left"/>
        <w:tblInd w:w="0.0" w:type="dxa"/>
        <w:tblLayout w:type="fixed"/>
        <w:tblLook w:val="0000"/>
      </w:tblPr>
      <w:tblGrid>
        <w:gridCol w:w="4430"/>
        <w:gridCol w:w="5249"/>
        <w:tblGridChange w:id="0">
          <w:tblGrid>
            <w:gridCol w:w="4430"/>
            <w:gridCol w:w="524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Disciplina: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Período da monitoria: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Professor responsável pela monitoria: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Monitor: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71.0" w:type="dxa"/>
        <w:jc w:val="left"/>
        <w:tblInd w:w="0.0" w:type="dxa"/>
        <w:tblLayout w:type="fixed"/>
        <w:tblLook w:val="0000"/>
      </w:tblPr>
      <w:tblGrid>
        <w:gridCol w:w="9671"/>
        <w:tblGridChange w:id="0">
          <w:tblGrid>
            <w:gridCol w:w="96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Relatório das atividades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Observações (se necessário)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Ind w:w="0.0" w:type="dxa"/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Assinatura do Monitor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Professor responsável pela monitoria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1.0" w:type="dxa"/>
        <w:jc w:val="left"/>
        <w:tblInd w:w="0.0" w:type="dxa"/>
        <w:tblLayout w:type="fixed"/>
        <w:tblLook w:val="0000"/>
      </w:tblPr>
      <w:tblGrid>
        <w:gridCol w:w="9671"/>
        <w:tblGridChange w:id="0">
          <w:tblGrid>
            <w:gridCol w:w="96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Avaliação e Parecer do docente orientador sobre o relatório das atividades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8.0" w:type="dxa"/>
        <w:jc w:val="left"/>
        <w:tblInd w:w="0.0" w:type="dxa"/>
        <w:tblLayout w:type="fixed"/>
        <w:tblLook w:val="0000"/>
      </w:tblPr>
      <w:tblGrid>
        <w:gridCol w:w="6347"/>
        <w:gridCol w:w="3291"/>
        <w:tblGridChange w:id="0">
          <w:tblGrid>
            <w:gridCol w:w="6347"/>
            <w:gridCol w:w="3291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Docente responsável pela monitoria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Data: ____/____/_______.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71.0" w:type="dxa"/>
        <w:jc w:val="left"/>
        <w:tblInd w:w="0.0" w:type="dxa"/>
        <w:tblLayout w:type="fixed"/>
        <w:tblLook w:val="0000"/>
      </w:tblPr>
      <w:tblGrid>
        <w:gridCol w:w="9671"/>
        <w:tblGridChange w:id="0">
          <w:tblGrid>
            <w:gridCol w:w="967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Avaliação e Parecer do Comitê de Ensino sobre o relatório das atividades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38.0" w:type="dxa"/>
        <w:jc w:val="left"/>
        <w:tblInd w:w="0.0" w:type="dxa"/>
        <w:tblLayout w:type="fixed"/>
        <w:tblLook w:val="0000"/>
      </w:tblPr>
      <w:tblGrid>
        <w:gridCol w:w="6347"/>
        <w:gridCol w:w="3291"/>
        <w:tblGridChange w:id="0">
          <w:tblGrid>
            <w:gridCol w:w="6347"/>
            <w:gridCol w:w="3291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_____________________________________________________________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Comissão de Monitoria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Data: ____/____/_______.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line="240" w:lineRule="auto"/>
        <w:jc w:val="center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sz w:val="20"/>
          <w:szCs w:val="20"/>
          <w:rtl w:val="0"/>
        </w:rPr>
        <w:t xml:space="preserve">FICHA DE FREQUÊNCIA – 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91.0" w:type="dxa"/>
        <w:jc w:val="left"/>
        <w:tblInd w:w="0.0" w:type="dxa"/>
        <w:tblLayout w:type="fixed"/>
        <w:tblLook w:val="0000"/>
      </w:tblPr>
      <w:tblGrid>
        <w:gridCol w:w="4755"/>
        <w:gridCol w:w="4936"/>
        <w:tblGridChange w:id="0">
          <w:tblGrid>
            <w:gridCol w:w="4755"/>
            <w:gridCol w:w="49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Disciplina, componente ou área: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Professor responsável pela monitoria: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Monitor: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47.0" w:type="dxa"/>
        <w:jc w:val="left"/>
        <w:tblInd w:w="0.0" w:type="dxa"/>
        <w:tblLayout w:type="fixed"/>
        <w:tblLook w:val="0000"/>
      </w:tblPr>
      <w:tblGrid>
        <w:gridCol w:w="2385"/>
        <w:gridCol w:w="4365"/>
        <w:gridCol w:w="2897"/>
        <w:tblGridChange w:id="0">
          <w:tblGrid>
            <w:gridCol w:w="2385"/>
            <w:gridCol w:w="4365"/>
            <w:gridCol w:w="289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rtl w:val="0"/>
              </w:rPr>
              <w:t xml:space="preserve">Total de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spacing w:line="240" w:lineRule="auto"/>
        <w:jc w:val="right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Fonts w:ascii="Spranq eco sans" w:cs="Spranq eco sans" w:eastAsia="Spranq eco sans" w:hAnsi="Spranq eco sans"/>
          <w:sz w:val="20"/>
          <w:szCs w:val="20"/>
          <w:rtl w:val="0"/>
        </w:rPr>
        <w:t xml:space="preserve">____________________________, _______ de _____________ de 2019.</w:t>
      </w:r>
    </w:p>
    <w:p w:rsidR="00000000" w:rsidDel="00000000" w:rsidP="00000000" w:rsidRDefault="00000000" w:rsidRPr="00000000" w14:paraId="00000188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spacing w:line="240" w:lineRule="auto"/>
        <w:rPr>
          <w:rFonts w:ascii="Spranq eco sans" w:cs="Spranq eco sans" w:eastAsia="Spranq eco sans" w:hAnsi="Spranq ec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51.0" w:type="dxa"/>
        <w:jc w:val="left"/>
        <w:tblInd w:w="0.0" w:type="dxa"/>
        <w:tblLayout w:type="fixed"/>
        <w:tblLook w:val="0000"/>
      </w:tblPr>
      <w:tblGrid>
        <w:gridCol w:w="4825"/>
        <w:gridCol w:w="4813"/>
        <w:gridCol w:w="13"/>
        <w:tblGridChange w:id="0">
          <w:tblGrid>
            <w:gridCol w:w="4825"/>
            <w:gridCol w:w="4813"/>
            <w:gridCol w:w="13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Ass. do monitor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sz w:val="20"/>
                <w:szCs w:val="20"/>
                <w:rtl w:val="0"/>
              </w:rPr>
              <w:t xml:space="preserve">Ass. do prof. responsável pela monitoria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Spranq eco sans" w:cs="Spranq eco sans" w:eastAsia="Spranq eco sans" w:hAnsi="Spranq ec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line="240" w:lineRule="auto"/>
        <w:rPr>
          <w:rFonts w:ascii="Spranq eco sans" w:cs="Spranq eco sans" w:eastAsia="Spranq eco sans" w:hAnsi="Spranq ec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pranq ec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